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97" w:rsidRPr="001A79EF" w:rsidRDefault="00B16697" w:rsidP="00123D7C">
      <w:pPr>
        <w:tabs>
          <w:tab w:val="left" w:pos="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bookmarkStart w:id="0" w:name="_GoBack"/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POZIV</w:t>
      </w:r>
    </w:p>
    <w:bookmarkEnd w:id="0"/>
    <w:p w:rsidR="00B16697" w:rsidRPr="001A79EF" w:rsidRDefault="006944CE" w:rsidP="00BD3A02">
      <w:pPr>
        <w:tabs>
          <w:tab w:val="left" w:pos="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Za</w:t>
      </w:r>
      <w:r w:rsidR="007E74F7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</w:t>
      </w:r>
      <w:r w:rsid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VII</w:t>
      </w:r>
      <w:r w:rsidR="003B21DA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</w:t>
      </w:r>
      <w:r w:rsid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m</w:t>
      </w:r>
      <w:r w:rsidR="003B21DA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eđunarodno </w:t>
      </w:r>
      <w:r w:rsidR="007E74F7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IPA druženje povodom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</w:t>
      </w:r>
      <w:r w:rsidR="00572271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5</w:t>
      </w:r>
      <w:r w:rsid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7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. Praznik</w:t>
      </w:r>
      <w:r w:rsidR="007E74F7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a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</w:t>
      </w:r>
      <w:r w:rsidR="001A79EF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m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imoze </w:t>
      </w:r>
    </w:p>
    <w:p w:rsidR="00B16697" w:rsidRPr="001A79EF" w:rsidRDefault="00E371CE" w:rsidP="00BD3A02">
      <w:pPr>
        <w:tabs>
          <w:tab w:val="left" w:pos="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13</w:t>
      </w:r>
      <w:r w:rsid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. </w:t>
      </w:r>
      <w:r w:rsidR="006944CE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-</w:t>
      </w:r>
      <w:r w:rsid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15</w:t>
      </w:r>
      <w:r w:rsidR="00B16697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.</w:t>
      </w:r>
      <w:r w:rsidR="004A41CF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</w:t>
      </w:r>
      <w:r w:rsidR="006944CE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februar 20</w:t>
      </w:r>
      <w:r w:rsidR="009E5808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2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6</w:t>
      </w:r>
      <w:r w:rsidR="001A79EF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.</w:t>
      </w:r>
      <w:r w:rsidR="006944CE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, Herceg Novi</w:t>
      </w:r>
    </w:p>
    <w:p w:rsidR="00B16697" w:rsidRPr="001A79EF" w:rsidRDefault="00B16697" w:rsidP="00BD3A02">
      <w:pPr>
        <w:tabs>
          <w:tab w:val="left" w:pos="188"/>
        </w:tabs>
        <w:spacing w:after="20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</w:p>
    <w:p w:rsidR="00B16697" w:rsidRPr="001A79EF" w:rsidRDefault="00B16697" w:rsidP="00BD3A02">
      <w:pPr>
        <w:tabs>
          <w:tab w:val="left" w:pos="188"/>
        </w:tabs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Dragi prijatelji,</w:t>
      </w:r>
    </w:p>
    <w:p w:rsidR="00B16697" w:rsidRPr="001A79EF" w:rsidRDefault="006944CE" w:rsidP="00BD3A02">
      <w:pPr>
        <w:tabs>
          <w:tab w:val="left" w:pos="188"/>
        </w:tabs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P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ozivamo vas na VII međunarodno IPA druženje koje organizujemo p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ovodom 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572271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5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7</w:t>
      </w:r>
      <w:r w:rsidR="00E10F09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.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Praznika  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m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imoze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u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Herceg Nov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om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.</w:t>
      </w:r>
    </w:p>
    <w:p w:rsidR="006944CE" w:rsidRPr="001A79EF" w:rsidRDefault="006944CE" w:rsidP="00BD3A02">
      <w:pPr>
        <w:tabs>
          <w:tab w:val="left" w:pos="188"/>
        </w:tabs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Praznik 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m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imoze 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u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Herceg Nov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om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je tra</w:t>
      </w:r>
      <w:r w:rsidR="0036127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dicionalna medjunarodna manifestacija u slavu cvijeća - cvijeta mimoze,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kojim se promoviše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turistička ponuda kroz osvrt na dugu istoriju Herceg Novog  i 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naše 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običaje.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Kao i prethodnih godina bogat program je sastavljen od  pučkih svečanosti, abruma, fešte, maskenbala i koncerata popularnih izvodjača. </w:t>
      </w:r>
    </w:p>
    <w:p w:rsidR="00BD45B4" w:rsidRPr="001A79EF" w:rsidRDefault="007E74F7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IPA Sekcija Crna Gora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-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Regija Jug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 daj</w:t>
      </w:r>
      <w:r w:rsid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e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svoj doprinos manifestaciji kroz krilaticu SERVO PER AMIKECO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i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organizuje IPA 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međunarodno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druženje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u skladu sa Programom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festivala</w:t>
      </w:r>
      <w:r w:rsidR="00BB3541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</w:t>
      </w:r>
      <w:r w:rsidR="00AA6CF3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u periodu 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od 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13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. do 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15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. februar</w:t>
      </w:r>
      <w:r w:rsidR="00572271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a</w:t>
      </w:r>
      <w:r w:rsidR="00BD45B4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20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26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. godine</w:t>
      </w:r>
      <w:r w:rsidR="00BB3541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.</w:t>
      </w:r>
    </w:p>
    <w:p w:rsidR="00BD45B4" w:rsidRPr="001A79EF" w:rsidRDefault="00BD45B4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</w:p>
    <w:p w:rsidR="00AB486D" w:rsidRPr="001A79EF" w:rsidRDefault="00651508" w:rsidP="00BD3A02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Smještaj gostiju je 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obezbijeđen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u 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d</w:t>
      </w:r>
      <w:r w:rsidR="00B109BD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vorokrevetnim 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i trokrevetnim sobama </w:t>
      </w:r>
      <w:r w:rsidR="007E74F7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u H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otelu »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Ellena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«</w:t>
      </w:r>
      <w:r w:rsidR="00AA6CF3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u 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Sutorini – Igalo, </w:t>
      </w:r>
      <w:r w:rsidR="00B109BD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(</w:t>
      </w:r>
      <w:hyperlink r:id="rId8" w:history="1">
        <w:r w:rsidR="003B21DA" w:rsidRPr="001A79EF">
          <w:rPr>
            <w:rStyle w:val="Hyperlink"/>
            <w:rFonts w:ascii="Times New Roman" w:hAnsi="Times New Roman" w:cs="Times New Roman"/>
            <w:sz w:val="24"/>
            <w:szCs w:val="24"/>
            <w:lang w:val="sl-SI"/>
          </w:rPr>
          <w:t>http://www.hotelellena.me</w:t>
        </w:r>
      </w:hyperlink>
      <w:r w:rsidR="00B109BD" w:rsidRPr="001A79EF">
        <w:rPr>
          <w:rFonts w:ascii="Times New Roman" w:hAnsi="Times New Roman" w:cs="Times New Roman"/>
          <w:sz w:val="24"/>
          <w:szCs w:val="24"/>
          <w:lang w:val="sl-SI"/>
        </w:rPr>
        <w:t>)</w:t>
      </w:r>
      <w:r w:rsidR="00DB4CA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, 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na bazi polupansiona</w:t>
      </w:r>
      <w:r w:rsidR="00C174B2" w:rsidRPr="00C174B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. U subotu, </w:t>
      </w:r>
      <w:r w:rsidR="00AB486D" w:rsidRPr="00C174B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14. februara</w:t>
      </w:r>
      <w:r w:rsidR="00C174B2" w:rsidRPr="00C174B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, nakon degustacije ribe i vina na rivi, planiran je roštilj uz muziku na platou </w:t>
      </w:r>
      <w:r w:rsidR="00C174B2" w:rsidRPr="00C174B2">
        <w:rPr>
          <w:rFonts w:ascii="Times New Roman" w:eastAsia="Calibri" w:hAnsi="Times New Roman" w:cs="Times New Roman"/>
          <w:sz w:val="24"/>
          <w:szCs w:val="24"/>
          <w:lang w:val="sr-Latn-ME"/>
        </w:rPr>
        <w:t>Cafe bar</w:t>
      </w:r>
      <w:r w:rsidR="00C174B2" w:rsidRPr="00C174B2">
        <w:rPr>
          <w:rFonts w:ascii="Times New Roman" w:eastAsia="Calibri" w:hAnsi="Times New Roman" w:cs="Times New Roman"/>
          <w:sz w:val="24"/>
          <w:szCs w:val="24"/>
          <w:lang w:val="sr-Latn-ME"/>
        </w:rPr>
        <w:t>a</w:t>
      </w:r>
      <w:r w:rsidR="00C174B2" w:rsidRPr="00C174B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Peoples</w:t>
      </w:r>
      <w:r w:rsidR="00C174B2" w:rsidRPr="00C174B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(</w:t>
      </w:r>
      <w:r w:rsidR="00C174B2" w:rsidRPr="00C174B2">
        <w:rPr>
          <w:rFonts w:ascii="Times New Roman" w:eastAsia="Calibri" w:hAnsi="Times New Roman" w:cs="Times New Roman"/>
          <w:sz w:val="24"/>
          <w:szCs w:val="24"/>
          <w:lang w:val="sr-Latn-ME"/>
        </w:rPr>
        <w:t>Topla, Herceg Novi</w:t>
      </w:r>
      <w:r w:rsidR="00C174B2" w:rsidRPr="00C174B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). </w:t>
      </w:r>
      <w:r w:rsidR="00AB486D" w:rsidRPr="00C174B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Završna večera će biti uz muziku i neograničenu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konzumaciju pića domaće proizvodnje.</w:t>
      </w:r>
    </w:p>
    <w:p w:rsidR="00F00D47" w:rsidRDefault="00F00D47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Dolazak gostiju 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je</w:t>
      </w:r>
      <w:r w:rsidR="0036127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13</w:t>
      </w:r>
      <w:r w:rsidR="0036127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. </w:t>
      </w:r>
      <w:r w:rsidR="00651508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februara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 u</w:t>
      </w:r>
      <w:r w:rsidR="004A41CF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651508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popodnevnim satima, a odlazak 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15</w:t>
      </w:r>
      <w:r w:rsidR="00651508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februara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ujutru.</w:t>
      </w:r>
    </w:p>
    <w:p w:rsidR="00AB486D" w:rsidRDefault="00AB486D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</w:p>
    <w:p w:rsidR="00651508" w:rsidRPr="001A79EF" w:rsidRDefault="00AB486D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Cijena aranžmana </w:t>
      </w:r>
      <w:r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je 140 eura po osobi, a c</w:t>
      </w:r>
      <w:r w:rsidR="00267FBD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ijena </w:t>
      </w:r>
      <w:r w:rsidR="00E371CE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za </w:t>
      </w:r>
      <w:r w:rsidR="00267FBD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goste koji će prisustvova</w:t>
      </w:r>
      <w:r w:rsidR="00E371CE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ti samo svečanoj večeri, 14</w:t>
      </w:r>
      <w:r w:rsidR="00294B61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. februar</w:t>
      </w:r>
      <w:r w:rsidR="00E371CE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a</w:t>
      </w:r>
      <w:r w:rsidR="00294B61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, </w:t>
      </w:r>
      <w:r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je </w:t>
      </w:r>
      <w:r w:rsidR="009E5808" w:rsidRPr="00AB486D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3</w:t>
      </w:r>
      <w:r w:rsidR="00294B61" w:rsidRPr="00AB486D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5 € </w:t>
      </w:r>
      <w:r w:rsidR="00294B61" w:rsidRP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po osobi</w:t>
      </w:r>
      <w:r w:rsidR="00294B61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.</w:t>
      </w:r>
    </w:p>
    <w:p w:rsidR="00294B61" w:rsidRPr="001A79EF" w:rsidRDefault="00294B61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ME" w:bidi="en-US"/>
        </w:rPr>
      </w:pPr>
    </w:p>
    <w:p w:rsidR="00741651" w:rsidRPr="001A79EF" w:rsidRDefault="00741651" w:rsidP="00BD3A02">
      <w:pPr>
        <w:tabs>
          <w:tab w:val="left" w:pos="188"/>
        </w:tabs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Registracione obrasce</w:t>
      </w:r>
      <w:r w:rsidR="003B21D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 koje dostavljamo u prilogu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je potrebno dostaviti na e</w:t>
      </w:r>
      <w:r w:rsidR="0068591B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-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mail: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peja.p77@gmail.com</w:t>
      </w:r>
      <w:r w:rsidR="003B21DA" w:rsidRPr="001A79EF">
        <w:rPr>
          <w:rFonts w:ascii="Times New Roman" w:hAnsi="Times New Roman" w:cs="Times New Roman"/>
          <w:sz w:val="24"/>
          <w:szCs w:val="24"/>
        </w:rPr>
        <w:t>,</w:t>
      </w:r>
      <w:r w:rsidR="00AA6CF3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CF39B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najkasnije do</w:t>
      </w:r>
      <w:r w:rsidR="009D1A01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1. februara 2026. godine, 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a cijenu aranžmana, odnosno samo svečane večere</w:t>
      </w:r>
      <w:r w:rsidR="0068591B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za goste koji neće koristiti hotelski smještaj</w:t>
      </w:r>
      <w:r w:rsidR="00AB486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 je potrebno uplatiti na račun Sekcije Crna Gora</w:t>
      </w:r>
      <w:r w:rsidR="009D1A01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, najkasnije 5 dana od dana dostavljanja registracionog obrasca.</w:t>
      </w:r>
      <w:r w:rsidR="00191D30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Instrukcije za devizno plaćanje su takođe u prilogu.</w:t>
      </w:r>
    </w:p>
    <w:p w:rsidR="0036127A" w:rsidRPr="008751BB" w:rsidRDefault="008751BB" w:rsidP="00BD3A02">
      <w:pPr>
        <w:tabs>
          <w:tab w:val="left" w:pos="188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Dodatne informa</w:t>
      </w:r>
      <w:r w:rsidR="001C7CC0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cije možite dobiti</w:t>
      </w:r>
      <w:r w:rsidR="00D03DC9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od članova organizacionog tima:</w:t>
      </w:r>
    </w:p>
    <w:p w:rsidR="003B21DA" w:rsidRPr="001A79EF" w:rsidRDefault="00DB4CAA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u w:val="single"/>
          <w:lang w:val="sl-SI" w:bidi="en-US"/>
        </w:rPr>
      </w:pP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-</w:t>
      </w:r>
      <w:r w:rsidR="00DF1F1A"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Dragomir Pejović, </w:t>
      </w:r>
      <w:r w:rsidR="00E371CE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Predsjednik 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Regij</w:t>
      </w:r>
      <w:r w:rsidR="00BD3A0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e</w:t>
      </w:r>
      <w:r w:rsidR="00DF1F1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Jug, +382 67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DF1F1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665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DF1F1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121 (</w:t>
      </w:r>
      <w:r w:rsidR="003B04B5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W</w:t>
      </w:r>
      <w:r w:rsidR="00DF1F1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hats up, </w:t>
      </w:r>
      <w:r w:rsidR="00BA5F69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V</w:t>
      </w:r>
      <w:r w:rsidR="00DF1F1A"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iber)</w:t>
      </w:r>
      <w:r w:rsidR="00CC5D0A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;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email: </w:t>
      </w:r>
      <w:hyperlink r:id="rId9" w:history="1">
        <w:r w:rsidR="00E371CE" w:rsidRPr="001A79EF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val="sl-SI" w:bidi="en-US"/>
          </w:rPr>
          <w:t>peja.p77@gmail.com</w:t>
        </w:r>
      </w:hyperlink>
    </w:p>
    <w:p w:rsidR="00E371CE" w:rsidRDefault="00E371CE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-</w:t>
      </w: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Dejan Janković,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7C213B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Z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amjenik predsjedni</w:t>
      </w:r>
      <w:r w:rsidR="008845C8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ce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IPA Sekcij</w:t>
      </w:r>
      <w:r w:rsidR="00220428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e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Crna Gora, tel. +382 67 185 268 (</w:t>
      </w:r>
      <w:r w:rsidR="001E1A74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W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hats up), +382 67 285 268 (</w:t>
      </w:r>
      <w:r w:rsidR="004E6DCB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V</w:t>
      </w: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iber); e-mail:  </w:t>
      </w:r>
      <w:hyperlink r:id="rId10" w:history="1">
        <w:r w:rsidR="005E4932" w:rsidRPr="00257B22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val="sl-SI" w:bidi="en-US"/>
          </w:rPr>
          <w:t>jdejo@t-com.me</w:t>
        </w:r>
      </w:hyperlink>
      <w:r w:rsidR="005E493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i</w:t>
      </w:r>
    </w:p>
    <w:p w:rsidR="00B55AFB" w:rsidRPr="001A79EF" w:rsidRDefault="00A02B5E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-</w:t>
      </w:r>
      <w:r w:rsidRPr="00BD3A02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Slobodan Popović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, </w:t>
      </w:r>
      <w:r w:rsidR="00AE31F6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Sekretar Regije Jug</w:t>
      </w:r>
      <w:r w:rsidR="00E233D5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, </w:t>
      </w:r>
      <w:r w:rsidR="001D70C5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00</w:t>
      </w:r>
      <w:r w:rsidR="0050746C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382 69</w:t>
      </w:r>
      <w:r w:rsidR="00277448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50746C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452</w:t>
      </w:r>
      <w:r w:rsidR="00277448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</w:t>
      </w:r>
      <w:r w:rsidR="0050746C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657</w:t>
      </w:r>
      <w:r w:rsidR="00914EF4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 (</w:t>
      </w:r>
      <w:r w:rsidR="00FB781D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W</w:t>
      </w:r>
      <w:r w:rsidR="00A179EA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hats up, Viber)</w:t>
      </w:r>
      <w:r w:rsidR="00CC5D0A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 xml:space="preserve">; e-mail: </w:t>
      </w:r>
      <w:r w:rsidR="00BD3A02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slobopop76@gmail.com</w:t>
      </w:r>
    </w:p>
    <w:p w:rsidR="00DB4CAA" w:rsidRPr="001A79EF" w:rsidRDefault="00DB4CAA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</w:p>
    <w:p w:rsidR="003A22F0" w:rsidRDefault="00084E72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  <w:t>Radujemo se vašem dolasku i druženju u Crnoj Gori.</w:t>
      </w:r>
    </w:p>
    <w:p w:rsidR="00BD3A02" w:rsidRDefault="00BD3A02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 w:bidi="en-US"/>
        </w:rPr>
      </w:pPr>
    </w:p>
    <w:p w:rsidR="00BD3A02" w:rsidRPr="00BD3A02" w:rsidRDefault="00BD3A02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                                                                                                        </w:t>
      </w:r>
      <w:r w:rsidRPr="00BD3A02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Predsjednik Regije Jug</w:t>
      </w:r>
    </w:p>
    <w:p w:rsidR="00BD3A02" w:rsidRDefault="00BD3A02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 xml:space="preserve">                                                                                                             </w:t>
      </w:r>
      <w:r w:rsidRPr="00BD3A02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Dragomir Pejović</w:t>
      </w:r>
    </w:p>
    <w:p w:rsidR="00BD3A02" w:rsidRPr="00BD3A02" w:rsidRDefault="00BD3A02" w:rsidP="00BD3A02">
      <w:pPr>
        <w:tabs>
          <w:tab w:val="left" w:pos="1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</w:p>
    <w:p w:rsidR="004A41CF" w:rsidRPr="00FC6F48" w:rsidRDefault="00BB6C5D" w:rsidP="00FC6F48">
      <w:pPr>
        <w:tabs>
          <w:tab w:val="left" w:pos="1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</w:pPr>
      <w:r w:rsidRPr="001A79EF">
        <w:rPr>
          <w:rFonts w:ascii="Times New Roman" w:eastAsia="Times New Roman" w:hAnsi="Times New Roman" w:cs="Times New Roman"/>
          <w:b/>
          <w:iCs/>
          <w:sz w:val="24"/>
          <w:szCs w:val="24"/>
          <w:lang w:val="sl-SI" w:bidi="en-US"/>
        </w:rPr>
        <w:t>SERVO PER AMIKECO</w:t>
      </w:r>
    </w:p>
    <w:sectPr w:rsidR="004A41CF" w:rsidRPr="00FC6F48" w:rsidSect="00AA617D">
      <w:headerReference w:type="default" r:id="rId11"/>
      <w:footerReference w:type="default" r:id="rId12"/>
      <w:pgSz w:w="11907" w:h="16839" w:code="9"/>
      <w:pgMar w:top="1170" w:right="1440" w:bottom="1260" w:left="1440" w:header="27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A4" w:rsidRDefault="000D17A4" w:rsidP="00092124">
      <w:pPr>
        <w:spacing w:after="0" w:line="240" w:lineRule="auto"/>
      </w:pPr>
      <w:r>
        <w:separator/>
      </w:r>
    </w:p>
  </w:endnote>
  <w:endnote w:type="continuationSeparator" w:id="0">
    <w:p w:rsidR="000D17A4" w:rsidRDefault="000D17A4" w:rsidP="0009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124" w:rsidRPr="00DB4CAA" w:rsidRDefault="00092124" w:rsidP="00092124">
    <w:pPr>
      <w:pStyle w:val="Footer"/>
      <w:pBdr>
        <w:top w:val="single" w:sz="4" w:space="1" w:color="auto"/>
      </w:pBdr>
      <w:rPr>
        <w:rFonts w:ascii="Tahoma" w:hAnsi="Tahoma" w:cs="Tahoma"/>
        <w:b/>
        <w:sz w:val="20"/>
        <w:szCs w:val="20"/>
        <w:lang w:val="sr-Latn-ME"/>
      </w:rPr>
    </w:pPr>
    <w:r w:rsidRPr="00DB4CAA"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74543</wp:posOffset>
          </wp:positionV>
          <wp:extent cx="858520" cy="5727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e flag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CAA">
      <w:rPr>
        <w:rFonts w:ascii="Tahoma" w:hAnsi="Tahoma" w:cs="Tahoma"/>
        <w:b/>
        <w:sz w:val="20"/>
        <w:szCs w:val="20"/>
        <w:lang w:val="sr-Latn-ME"/>
      </w:rPr>
      <w:t xml:space="preserve">IPA </w:t>
    </w:r>
    <w:r w:rsidR="008D5DF8" w:rsidRPr="00DB4CAA">
      <w:rPr>
        <w:rFonts w:ascii="Tahoma" w:hAnsi="Tahoma" w:cs="Tahoma"/>
        <w:b/>
        <w:sz w:val="20"/>
        <w:szCs w:val="20"/>
        <w:lang w:val="sr-Latn-ME"/>
      </w:rPr>
      <w:t>Sekcija</w:t>
    </w:r>
    <w:r w:rsidR="006D6B87">
      <w:rPr>
        <w:rFonts w:ascii="Tahoma" w:hAnsi="Tahoma" w:cs="Tahoma"/>
        <w:b/>
        <w:sz w:val="20"/>
        <w:szCs w:val="20"/>
        <w:lang w:val="sr-Latn-ME"/>
      </w:rPr>
      <w:t xml:space="preserve"> </w:t>
    </w:r>
    <w:r w:rsidR="00AE4278" w:rsidRPr="00DB4CAA">
      <w:rPr>
        <w:rFonts w:ascii="Tahoma" w:hAnsi="Tahoma" w:cs="Tahoma"/>
        <w:b/>
        <w:sz w:val="20"/>
        <w:szCs w:val="20"/>
        <w:lang w:val="sr-Latn-ME"/>
      </w:rPr>
      <w:t>Crna Gora</w:t>
    </w:r>
  </w:p>
  <w:p w:rsidR="006F4264" w:rsidRPr="00DB4CAA" w:rsidRDefault="006F4264" w:rsidP="006F4264">
    <w:pPr>
      <w:pStyle w:val="Footer"/>
      <w:rPr>
        <w:rFonts w:ascii="Tahoma" w:hAnsi="Tahoma" w:cs="Tahoma"/>
        <w:sz w:val="20"/>
        <w:szCs w:val="20"/>
        <w:lang w:val="sr-Latn-ME"/>
      </w:rPr>
    </w:pPr>
    <w:r w:rsidRPr="00DB4CAA">
      <w:rPr>
        <w:rFonts w:ascii="Tahoma" w:hAnsi="Tahoma" w:cs="Tahoma"/>
        <w:sz w:val="20"/>
        <w:szCs w:val="20"/>
        <w:lang w:val="sr-Latn-ME"/>
      </w:rPr>
      <w:t>Bulevar</w:t>
    </w:r>
    <w:r w:rsidR="00DB4CAA">
      <w:rPr>
        <w:rFonts w:ascii="Tahoma" w:hAnsi="Tahoma" w:cs="Tahoma"/>
        <w:sz w:val="20"/>
        <w:szCs w:val="20"/>
        <w:lang w:val="sr-Latn-ME"/>
      </w:rPr>
      <w:t xml:space="preserve"> </w:t>
    </w:r>
    <w:r w:rsidRPr="00DB4CAA">
      <w:rPr>
        <w:rFonts w:ascii="Tahoma" w:hAnsi="Tahoma" w:cs="Tahoma"/>
        <w:sz w:val="20"/>
        <w:szCs w:val="20"/>
        <w:lang w:val="sr-Latn-ME"/>
      </w:rPr>
      <w:t>Sv.Petra</w:t>
    </w:r>
    <w:r w:rsidR="00BD3A02">
      <w:rPr>
        <w:rFonts w:ascii="Tahoma" w:hAnsi="Tahoma" w:cs="Tahoma"/>
        <w:sz w:val="20"/>
        <w:szCs w:val="20"/>
        <w:lang w:val="sr-Latn-ME"/>
      </w:rPr>
      <w:t xml:space="preserve"> </w:t>
    </w:r>
    <w:r w:rsidRPr="00DB4CAA">
      <w:rPr>
        <w:rFonts w:ascii="Tahoma" w:hAnsi="Tahoma" w:cs="Tahoma"/>
        <w:sz w:val="20"/>
        <w:szCs w:val="20"/>
        <w:lang w:val="sr-Latn-ME"/>
      </w:rPr>
      <w:t>Cetinjskog 22 ▪ 81000 Podgorica, Crna Gora</w:t>
    </w:r>
  </w:p>
  <w:p w:rsidR="00092124" w:rsidRPr="00DB4CAA" w:rsidRDefault="008D5DF8" w:rsidP="00092124">
    <w:pPr>
      <w:pStyle w:val="Footer"/>
      <w:rPr>
        <w:rFonts w:ascii="Tahoma" w:hAnsi="Tahoma" w:cs="Tahoma"/>
        <w:sz w:val="20"/>
        <w:szCs w:val="20"/>
        <w:lang w:val="sr-Latn-ME"/>
      </w:rPr>
    </w:pPr>
    <w:r w:rsidRPr="00DB4CAA">
      <w:rPr>
        <w:rFonts w:ascii="Tahoma" w:hAnsi="Tahoma" w:cs="Tahoma"/>
        <w:sz w:val="20"/>
        <w:szCs w:val="20"/>
        <w:lang w:val="sr-Latn-ME"/>
      </w:rPr>
      <w:t>Webpage: www.ipa</w:t>
    </w:r>
    <w:r w:rsidR="00092124" w:rsidRPr="00DB4CAA">
      <w:rPr>
        <w:rFonts w:ascii="Tahoma" w:hAnsi="Tahoma" w:cs="Tahoma"/>
        <w:sz w:val="20"/>
        <w:szCs w:val="20"/>
        <w:lang w:val="sr-Latn-ME"/>
      </w:rPr>
      <w:t>montenegro.me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A4" w:rsidRDefault="000D17A4" w:rsidP="00092124">
      <w:pPr>
        <w:spacing w:after="0" w:line="240" w:lineRule="auto"/>
      </w:pPr>
      <w:r>
        <w:separator/>
      </w:r>
    </w:p>
  </w:footnote>
  <w:footnote w:type="continuationSeparator" w:id="0">
    <w:p w:rsidR="000D17A4" w:rsidRDefault="000D17A4" w:rsidP="0009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DE9" w:rsidRDefault="00096DE9" w:rsidP="00AE4278">
    <w:pPr>
      <w:rPr>
        <w:rFonts w:ascii="Times New Roman" w:hAnsi="Times New Roman" w:cs="Times New Roman"/>
        <w:sz w:val="28"/>
        <w:szCs w:val="28"/>
        <w:shd w:val="clear" w:color="auto" w:fill="FFFFFF"/>
      </w:rPr>
    </w:pPr>
    <w:r>
      <w:rPr>
        <w:rFonts w:ascii="Times New Roman" w:hAnsi="Times New Roman" w:cs="Times New Roman"/>
        <w:noProof/>
        <w:sz w:val="28"/>
        <w:szCs w:val="28"/>
        <w:shd w:val="clear" w:color="auto" w:fill="FFFFFF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-31805</wp:posOffset>
          </wp:positionV>
          <wp:extent cx="1073150" cy="1057275"/>
          <wp:effectExtent l="0" t="0" r="0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pa internazional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4C95" w:rsidRPr="001A79EF" w:rsidRDefault="00572271" w:rsidP="001A79EF">
    <w:pPr>
      <w:ind w:left="1440"/>
      <w:rPr>
        <w:rFonts w:ascii="Times New Roman" w:hAnsi="Times New Roman" w:cs="Times New Roman"/>
        <w:b/>
        <w:sz w:val="28"/>
        <w:szCs w:val="28"/>
        <w:shd w:val="clear" w:color="auto" w:fill="FFFFFF"/>
      </w:rPr>
    </w:pPr>
    <w:r w:rsidRPr="001A79EF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2096" behindDoc="0" locked="0" layoutInCell="1" allowOverlap="1">
              <wp:simplePos x="0" y="0"/>
              <wp:positionH relativeFrom="column">
                <wp:posOffset>1194435</wp:posOffset>
              </wp:positionH>
              <wp:positionV relativeFrom="paragraph">
                <wp:posOffset>458469</wp:posOffset>
              </wp:positionV>
              <wp:extent cx="4507865" cy="0"/>
              <wp:effectExtent l="0" t="19050" r="698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50786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73D794" id="Straight Connector 1" o:spid="_x0000_s1026" style="position:absolute;flip:y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4.05pt,36.1pt" to="44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" strokecolor="#c00000" strokeweight="2.25pt">
              <v:stroke joinstyle="miter"/>
              <o:lock v:ext="edit" shapetype="f"/>
            </v:line>
          </w:pict>
        </mc:Fallback>
      </mc:AlternateContent>
    </w:r>
    <w:r w:rsidRPr="001A79EF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>
              <wp:simplePos x="0" y="0"/>
              <wp:positionH relativeFrom="column">
                <wp:posOffset>1200150</wp:posOffset>
              </wp:positionH>
              <wp:positionV relativeFrom="paragraph">
                <wp:posOffset>496569</wp:posOffset>
              </wp:positionV>
              <wp:extent cx="4507865" cy="0"/>
              <wp:effectExtent l="0" t="0" r="698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5078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C216D4" id="Straight Connector 2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4.5pt,39.1pt" to="449.4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" strokecolor="#ffc000" strokeweight="1pt">
              <v:stroke joinstyle="miter"/>
              <o:lock v:ext="edit" shapetype="f"/>
            </v:line>
          </w:pict>
        </mc:Fallback>
      </mc:AlternateContent>
    </w:r>
    <w:proofErr w:type="spellStart"/>
    <w:r w:rsidR="009E17D2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Interna</w:t>
    </w:r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cionalna</w:t>
    </w:r>
    <w:proofErr w:type="spellEnd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 xml:space="preserve"> </w:t>
    </w:r>
    <w:proofErr w:type="spellStart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policijska</w:t>
    </w:r>
    <w:proofErr w:type="spellEnd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 xml:space="preserve"> </w:t>
    </w:r>
    <w:proofErr w:type="spellStart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asocijacija</w:t>
    </w:r>
    <w:proofErr w:type="spellEnd"/>
    <w:r w:rsidR="00087526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br/>
    </w:r>
    <w:proofErr w:type="spellStart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Sekcija</w:t>
    </w:r>
    <w:proofErr w:type="spellEnd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 xml:space="preserve"> </w:t>
    </w:r>
    <w:proofErr w:type="spellStart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Crna</w:t>
    </w:r>
    <w:proofErr w:type="spellEnd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 xml:space="preserve"> Gora</w:t>
    </w:r>
    <w:r w:rsid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 xml:space="preserve"> - </w:t>
    </w:r>
    <w:proofErr w:type="spellStart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>Regija</w:t>
    </w:r>
    <w:proofErr w:type="spellEnd"/>
    <w:r w:rsidR="001A79EF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t xml:space="preserve"> Jug</w:t>
    </w:r>
    <w:r w:rsidR="00087526" w:rsidRPr="001A79EF">
      <w:rPr>
        <w:rFonts w:ascii="Times New Roman" w:hAnsi="Times New Roman" w:cs="Times New Roman"/>
        <w:b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A5B"/>
    <w:multiLevelType w:val="hybridMultilevel"/>
    <w:tmpl w:val="C43EF022"/>
    <w:lvl w:ilvl="0" w:tplc="579C5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A76C6"/>
    <w:multiLevelType w:val="hybridMultilevel"/>
    <w:tmpl w:val="9B34AD0A"/>
    <w:lvl w:ilvl="0" w:tplc="579C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F23F4"/>
    <w:multiLevelType w:val="hybridMultilevel"/>
    <w:tmpl w:val="9CD889DE"/>
    <w:lvl w:ilvl="0" w:tplc="04745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12CD0"/>
    <w:multiLevelType w:val="hybridMultilevel"/>
    <w:tmpl w:val="AD146AFA"/>
    <w:lvl w:ilvl="0" w:tplc="579C5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66429E"/>
    <w:multiLevelType w:val="hybridMultilevel"/>
    <w:tmpl w:val="42F06DC4"/>
    <w:lvl w:ilvl="0" w:tplc="579C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56"/>
    <w:rsid w:val="00031287"/>
    <w:rsid w:val="00034A7B"/>
    <w:rsid w:val="00035075"/>
    <w:rsid w:val="000377EA"/>
    <w:rsid w:val="00066ECE"/>
    <w:rsid w:val="00070959"/>
    <w:rsid w:val="00084259"/>
    <w:rsid w:val="00084E72"/>
    <w:rsid w:val="00087526"/>
    <w:rsid w:val="000918F8"/>
    <w:rsid w:val="00092124"/>
    <w:rsid w:val="00096DE9"/>
    <w:rsid w:val="000A56D7"/>
    <w:rsid w:val="000B31D4"/>
    <w:rsid w:val="000B509B"/>
    <w:rsid w:val="000C1743"/>
    <w:rsid w:val="000D00F0"/>
    <w:rsid w:val="000D17A4"/>
    <w:rsid w:val="000E337B"/>
    <w:rsid w:val="000F5093"/>
    <w:rsid w:val="001158DD"/>
    <w:rsid w:val="00123D7C"/>
    <w:rsid w:val="00124FD3"/>
    <w:rsid w:val="00155E4F"/>
    <w:rsid w:val="00162DE8"/>
    <w:rsid w:val="001749E1"/>
    <w:rsid w:val="00176274"/>
    <w:rsid w:val="00190CBC"/>
    <w:rsid w:val="00191D30"/>
    <w:rsid w:val="00193AF2"/>
    <w:rsid w:val="001A1EA7"/>
    <w:rsid w:val="001A79EF"/>
    <w:rsid w:val="001B0882"/>
    <w:rsid w:val="001B67C8"/>
    <w:rsid w:val="001C7CC0"/>
    <w:rsid w:val="001D70C5"/>
    <w:rsid w:val="001E1A74"/>
    <w:rsid w:val="001F4001"/>
    <w:rsid w:val="00220428"/>
    <w:rsid w:val="00224C95"/>
    <w:rsid w:val="00227107"/>
    <w:rsid w:val="00235D54"/>
    <w:rsid w:val="00254485"/>
    <w:rsid w:val="00267FBD"/>
    <w:rsid w:val="00277448"/>
    <w:rsid w:val="00284D83"/>
    <w:rsid w:val="00294B61"/>
    <w:rsid w:val="002C0282"/>
    <w:rsid w:val="002F1530"/>
    <w:rsid w:val="003079D8"/>
    <w:rsid w:val="0031658F"/>
    <w:rsid w:val="00343D84"/>
    <w:rsid w:val="0036127A"/>
    <w:rsid w:val="00373661"/>
    <w:rsid w:val="00386E7A"/>
    <w:rsid w:val="003A22F0"/>
    <w:rsid w:val="003B04B5"/>
    <w:rsid w:val="003B21DA"/>
    <w:rsid w:val="003B71D0"/>
    <w:rsid w:val="00403C72"/>
    <w:rsid w:val="00403E82"/>
    <w:rsid w:val="00412C15"/>
    <w:rsid w:val="004163D5"/>
    <w:rsid w:val="00425A0D"/>
    <w:rsid w:val="00466883"/>
    <w:rsid w:val="00472499"/>
    <w:rsid w:val="00475047"/>
    <w:rsid w:val="004805A6"/>
    <w:rsid w:val="004978CB"/>
    <w:rsid w:val="004A41CF"/>
    <w:rsid w:val="004B287B"/>
    <w:rsid w:val="004B2A85"/>
    <w:rsid w:val="004C152C"/>
    <w:rsid w:val="004D7148"/>
    <w:rsid w:val="004E1B31"/>
    <w:rsid w:val="004E6DCB"/>
    <w:rsid w:val="004F0949"/>
    <w:rsid w:val="0050746C"/>
    <w:rsid w:val="00514C34"/>
    <w:rsid w:val="005168AE"/>
    <w:rsid w:val="00547A81"/>
    <w:rsid w:val="00572271"/>
    <w:rsid w:val="00577DCA"/>
    <w:rsid w:val="00587AE7"/>
    <w:rsid w:val="005D237D"/>
    <w:rsid w:val="005D4956"/>
    <w:rsid w:val="005E4932"/>
    <w:rsid w:val="005E5FE2"/>
    <w:rsid w:val="005E6100"/>
    <w:rsid w:val="005F5762"/>
    <w:rsid w:val="0064257A"/>
    <w:rsid w:val="006512CF"/>
    <w:rsid w:val="00651508"/>
    <w:rsid w:val="00662878"/>
    <w:rsid w:val="00662B16"/>
    <w:rsid w:val="006834DD"/>
    <w:rsid w:val="00684331"/>
    <w:rsid w:val="0068591B"/>
    <w:rsid w:val="006944CE"/>
    <w:rsid w:val="006B3FE8"/>
    <w:rsid w:val="006C44D6"/>
    <w:rsid w:val="006D6B87"/>
    <w:rsid w:val="006F1F02"/>
    <w:rsid w:val="006F4264"/>
    <w:rsid w:val="00711A02"/>
    <w:rsid w:val="00714A21"/>
    <w:rsid w:val="007226CB"/>
    <w:rsid w:val="00741651"/>
    <w:rsid w:val="0075245E"/>
    <w:rsid w:val="00754153"/>
    <w:rsid w:val="007779F8"/>
    <w:rsid w:val="00790C05"/>
    <w:rsid w:val="007C213B"/>
    <w:rsid w:val="007C284A"/>
    <w:rsid w:val="007D07D8"/>
    <w:rsid w:val="007D100C"/>
    <w:rsid w:val="007E74F7"/>
    <w:rsid w:val="007E7AEF"/>
    <w:rsid w:val="008124DB"/>
    <w:rsid w:val="00812B2B"/>
    <w:rsid w:val="00846F0F"/>
    <w:rsid w:val="00846F41"/>
    <w:rsid w:val="00870980"/>
    <w:rsid w:val="0087517D"/>
    <w:rsid w:val="008751BB"/>
    <w:rsid w:val="008845C8"/>
    <w:rsid w:val="00885043"/>
    <w:rsid w:val="008877AC"/>
    <w:rsid w:val="00890234"/>
    <w:rsid w:val="008B5CC3"/>
    <w:rsid w:val="008B74FF"/>
    <w:rsid w:val="008D5DF8"/>
    <w:rsid w:val="0091002E"/>
    <w:rsid w:val="00914EF4"/>
    <w:rsid w:val="00971882"/>
    <w:rsid w:val="009B608B"/>
    <w:rsid w:val="009C0069"/>
    <w:rsid w:val="009D0E77"/>
    <w:rsid w:val="009D1A01"/>
    <w:rsid w:val="009D2E4F"/>
    <w:rsid w:val="009E17D2"/>
    <w:rsid w:val="009E5808"/>
    <w:rsid w:val="009F103D"/>
    <w:rsid w:val="009F2883"/>
    <w:rsid w:val="00A02B5E"/>
    <w:rsid w:val="00A04AFD"/>
    <w:rsid w:val="00A10E83"/>
    <w:rsid w:val="00A12AF7"/>
    <w:rsid w:val="00A14B89"/>
    <w:rsid w:val="00A14E8D"/>
    <w:rsid w:val="00A179EA"/>
    <w:rsid w:val="00A363F7"/>
    <w:rsid w:val="00A4323A"/>
    <w:rsid w:val="00A55EE6"/>
    <w:rsid w:val="00A8586D"/>
    <w:rsid w:val="00A94DE0"/>
    <w:rsid w:val="00AA617D"/>
    <w:rsid w:val="00AA6CF3"/>
    <w:rsid w:val="00AB486D"/>
    <w:rsid w:val="00AD6643"/>
    <w:rsid w:val="00AE31F6"/>
    <w:rsid w:val="00AE4278"/>
    <w:rsid w:val="00AF413C"/>
    <w:rsid w:val="00B07AC6"/>
    <w:rsid w:val="00B109BD"/>
    <w:rsid w:val="00B16697"/>
    <w:rsid w:val="00B41192"/>
    <w:rsid w:val="00B516D4"/>
    <w:rsid w:val="00B55AFB"/>
    <w:rsid w:val="00B566F6"/>
    <w:rsid w:val="00B70E1A"/>
    <w:rsid w:val="00B84802"/>
    <w:rsid w:val="00BA27F6"/>
    <w:rsid w:val="00BA5F69"/>
    <w:rsid w:val="00BB1751"/>
    <w:rsid w:val="00BB3541"/>
    <w:rsid w:val="00BB6C5D"/>
    <w:rsid w:val="00BC0A6A"/>
    <w:rsid w:val="00BC53BA"/>
    <w:rsid w:val="00BD3A02"/>
    <w:rsid w:val="00BD45B4"/>
    <w:rsid w:val="00C174B2"/>
    <w:rsid w:val="00C30ECF"/>
    <w:rsid w:val="00C47C93"/>
    <w:rsid w:val="00C534E3"/>
    <w:rsid w:val="00C65E39"/>
    <w:rsid w:val="00C724BF"/>
    <w:rsid w:val="00C813CF"/>
    <w:rsid w:val="00C82D36"/>
    <w:rsid w:val="00C9157E"/>
    <w:rsid w:val="00CA2496"/>
    <w:rsid w:val="00CC5D0A"/>
    <w:rsid w:val="00CF39B2"/>
    <w:rsid w:val="00D03DC9"/>
    <w:rsid w:val="00D060EB"/>
    <w:rsid w:val="00D06F7C"/>
    <w:rsid w:val="00D14FBD"/>
    <w:rsid w:val="00D47718"/>
    <w:rsid w:val="00D960B4"/>
    <w:rsid w:val="00DA5259"/>
    <w:rsid w:val="00DB090B"/>
    <w:rsid w:val="00DB4CAA"/>
    <w:rsid w:val="00DE24DA"/>
    <w:rsid w:val="00DE62A5"/>
    <w:rsid w:val="00DF1F1A"/>
    <w:rsid w:val="00DF3AD6"/>
    <w:rsid w:val="00E014CB"/>
    <w:rsid w:val="00E10F09"/>
    <w:rsid w:val="00E222F8"/>
    <w:rsid w:val="00E233D5"/>
    <w:rsid w:val="00E25C91"/>
    <w:rsid w:val="00E34BBE"/>
    <w:rsid w:val="00E371CE"/>
    <w:rsid w:val="00E4157A"/>
    <w:rsid w:val="00E551FB"/>
    <w:rsid w:val="00E6368C"/>
    <w:rsid w:val="00E71493"/>
    <w:rsid w:val="00E74B52"/>
    <w:rsid w:val="00E75CA2"/>
    <w:rsid w:val="00E846C7"/>
    <w:rsid w:val="00EA62C0"/>
    <w:rsid w:val="00EF17DA"/>
    <w:rsid w:val="00EF338A"/>
    <w:rsid w:val="00F00D47"/>
    <w:rsid w:val="00F13C04"/>
    <w:rsid w:val="00F2516D"/>
    <w:rsid w:val="00F4143C"/>
    <w:rsid w:val="00F57470"/>
    <w:rsid w:val="00F57C4D"/>
    <w:rsid w:val="00F601AB"/>
    <w:rsid w:val="00F72AD2"/>
    <w:rsid w:val="00F75593"/>
    <w:rsid w:val="00F804E4"/>
    <w:rsid w:val="00F824FD"/>
    <w:rsid w:val="00F863A5"/>
    <w:rsid w:val="00FB781D"/>
    <w:rsid w:val="00FC6F48"/>
    <w:rsid w:val="00FE2743"/>
    <w:rsid w:val="00FF42BF"/>
    <w:rsid w:val="00FF4DDF"/>
    <w:rsid w:val="00FF675C"/>
    <w:rsid w:val="00FF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436262"/>
  <w15:docId w15:val="{3C888FEC-993C-4176-9980-760450EE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5593"/>
  </w:style>
  <w:style w:type="paragraph" w:styleId="Header">
    <w:name w:val="header"/>
    <w:basedOn w:val="Normal"/>
    <w:link w:val="HeaderChar"/>
    <w:uiPriority w:val="99"/>
    <w:unhideWhenUsed/>
    <w:rsid w:val="00092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24"/>
  </w:style>
  <w:style w:type="paragraph" w:styleId="Footer">
    <w:name w:val="footer"/>
    <w:basedOn w:val="Normal"/>
    <w:link w:val="FooterChar"/>
    <w:uiPriority w:val="99"/>
    <w:unhideWhenUsed/>
    <w:rsid w:val="00092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24"/>
  </w:style>
  <w:style w:type="paragraph" w:styleId="ListParagraph">
    <w:name w:val="List Paragraph"/>
    <w:basedOn w:val="Normal"/>
    <w:uiPriority w:val="34"/>
    <w:qFormat/>
    <w:rsid w:val="005F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6C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627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E4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ellena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dejo@t-co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ja.p77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8AA2-CA7E-4F46-B2A2-4B51C286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Vesko</dc:creator>
  <cp:lastModifiedBy>Lenovo</cp:lastModifiedBy>
  <cp:revision>9</cp:revision>
  <cp:lastPrinted>2015-03-06T11:00:00Z</cp:lastPrinted>
  <dcterms:created xsi:type="dcterms:W3CDTF">2026-01-12T12:02:00Z</dcterms:created>
  <dcterms:modified xsi:type="dcterms:W3CDTF">2026-01-13T19:54:00Z</dcterms:modified>
</cp:coreProperties>
</file>